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123E" w14:textId="77777777" w:rsidR="00B37917" w:rsidRDefault="00BC3136" w:rsidP="00B3791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INTIMATE PARTNER VIOLENCE</w:t>
      </w:r>
    </w:p>
    <w:p w14:paraId="1C4BBAE8" w14:textId="0B5113D2" w:rsidR="00DC2E0C" w:rsidRDefault="00DC2E0C" w:rsidP="00B379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WEBINAR 1: Understanding Intimate Partner Violence, </w:t>
      </w:r>
    </w:p>
    <w:p w14:paraId="10A3BDFD" w14:textId="47B4860D" w:rsidR="00DC2E0C" w:rsidRPr="00DC2E0C" w:rsidRDefault="00DC2E0C" w:rsidP="00DC2E0C">
      <w:pPr>
        <w:pStyle w:val="ListParagraph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engaging survivors and managing disclosures, </w:t>
      </w:r>
      <w:r w:rsidRPr="00DC2E0C">
        <w:rPr>
          <w:rFonts w:asciiTheme="minorHAnsi" w:hAnsiTheme="minorHAnsi" w:cstheme="minorHAnsi"/>
          <w:b/>
        </w:rPr>
        <w:t>risk assessment and impact on children</w:t>
      </w:r>
    </w:p>
    <w:p w14:paraId="6588D4BE" w14:textId="57F75CEB" w:rsidR="00DC2E0C" w:rsidRDefault="00DC2E0C" w:rsidP="00DC2E0C">
      <w:pPr>
        <w:pStyle w:val="ListParagraph"/>
        <w:jc w:val="center"/>
        <w:rPr>
          <w:rFonts w:asciiTheme="minorHAnsi" w:hAnsiTheme="minorHAnsi" w:cstheme="minorHAnsi"/>
          <w:b/>
        </w:rPr>
      </w:pPr>
      <w:r w:rsidRPr="00DC2E0C">
        <w:rPr>
          <w:rFonts w:asciiTheme="minorHAnsi" w:hAnsiTheme="minorHAnsi" w:cstheme="minorHAnsi"/>
          <w:b/>
        </w:rPr>
        <w:t xml:space="preserve">WEBINAR </w:t>
      </w:r>
      <w:r>
        <w:rPr>
          <w:rFonts w:asciiTheme="minorHAnsi" w:hAnsiTheme="minorHAnsi" w:cstheme="minorHAnsi"/>
          <w:b/>
        </w:rPr>
        <w:t>2</w:t>
      </w:r>
      <w:r w:rsidRPr="00DC2E0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Intimate Partner Violence - </w:t>
      </w:r>
      <w:r w:rsidRPr="00DC2E0C">
        <w:rPr>
          <w:rFonts w:asciiTheme="minorHAnsi" w:hAnsiTheme="minorHAnsi" w:cstheme="minorHAnsi"/>
          <w:b/>
        </w:rPr>
        <w:t xml:space="preserve">Working effectively with survivors, </w:t>
      </w:r>
    </w:p>
    <w:p w14:paraId="69EB2E2D" w14:textId="1297D310" w:rsidR="00DC2E0C" w:rsidRPr="00DC2E0C" w:rsidRDefault="00DC2E0C" w:rsidP="00DC2E0C">
      <w:pPr>
        <w:pStyle w:val="ListParagraph"/>
        <w:jc w:val="center"/>
        <w:rPr>
          <w:rFonts w:asciiTheme="minorHAnsi" w:hAnsiTheme="minorHAnsi" w:cstheme="minorHAnsi"/>
          <w:b/>
        </w:rPr>
      </w:pPr>
      <w:r w:rsidRPr="00DC2E0C">
        <w:rPr>
          <w:rFonts w:asciiTheme="minorHAnsi" w:hAnsiTheme="minorHAnsi" w:cstheme="minorHAnsi"/>
          <w:b/>
        </w:rPr>
        <w:t>a therapeutic model for intervention, systemic and justice issues and self-care</w:t>
      </w:r>
    </w:p>
    <w:p w14:paraId="5809465E" w14:textId="5518E9EF" w:rsidR="009A267C" w:rsidRDefault="009A267C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0F63A9D3" w14:textId="3FAFFC1B" w:rsidR="009E13BC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</w:t>
            </w:r>
            <w:r w:rsidR="00F2305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2305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Friday 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BC3136" w:rsidRPr="00BC3136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March and 15</w:t>
            </w:r>
            <w:r w:rsidR="00BC3136" w:rsidRPr="00BC3136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March</w:t>
            </w:r>
            <w:r w:rsidR="00F2305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AC6DE1">
              <w:rPr>
                <w:rFonts w:asciiTheme="minorHAnsi" w:eastAsiaTheme="minorHAnsi" w:hAnsiTheme="minorHAnsi" w:cstheme="minorHAnsi"/>
                <w:sz w:val="20"/>
                <w:szCs w:val="20"/>
              </w:rPr>
              <w:t>202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>4</w:t>
            </w:r>
          </w:p>
          <w:p w14:paraId="3B82B99B" w14:textId="5D6761E9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E13BC">
              <w:rPr>
                <w:rFonts w:asciiTheme="minorHAnsi" w:eastAsiaTheme="minorHAnsi" w:hAnsiTheme="minorHAnsi" w:cstheme="minorHAnsi"/>
                <w:sz w:val="20"/>
                <w:szCs w:val="20"/>
              </w:rPr>
              <w:t>10: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00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a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to 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0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0pm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33B099E1" w14:textId="6DFA709D" w:rsidR="004E763C" w:rsidRPr="00B30B7A" w:rsidRDefault="00B30B7A" w:rsidP="00B30B7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>25</w:t>
            </w:r>
            <w:r w:rsidR="00F2305E">
              <w:rPr>
                <w:rFonts w:asciiTheme="minorHAnsi" w:eastAsiaTheme="minorHAnsi" w:hAnsiTheme="minorHAnsi" w:cstheme="minorHAnsi"/>
                <w:sz w:val="20"/>
                <w:szCs w:val="20"/>
              </w:rPr>
              <w:t>0.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  <w:r w:rsidR="00BC3136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BC3136" w:rsidRPr="00BC3136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  <w:t>half price</w:t>
            </w:r>
            <w:r w:rsidR="00BC3136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  <w:t xml:space="preserve"> for students</w:t>
            </w:r>
          </w:p>
        </w:tc>
        <w:tc>
          <w:tcPr>
            <w:tcW w:w="4819" w:type="dxa"/>
            <w:vAlign w:val="center"/>
          </w:tcPr>
          <w:p w14:paraId="1310C2FE" w14:textId="5F74B30C" w:rsidR="00B30B7A" w:rsidRPr="004E763C" w:rsidRDefault="00F2305E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 xml:space="preserve">2-DAY </w:t>
            </w:r>
            <w:r w:rsidR="00B30B7A"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28892314" w14:textId="77777777" w:rsidR="00F2305E" w:rsidRDefault="00B30B7A" w:rsidP="00F2305E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esented by</w:t>
            </w:r>
          </w:p>
          <w:p w14:paraId="1AC8942D" w14:textId="73878307" w:rsidR="004E763C" w:rsidRPr="004E763C" w:rsidRDefault="00F2305E" w:rsidP="00F2305E">
            <w:pPr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BC313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CARMEL O’BRIEN</w:t>
            </w:r>
            <w:r w:rsidR="009A267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AC6DE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130584F7" w14:textId="77777777" w:rsidR="00BC3136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5D950537" w14:textId="181BB346" w:rsidR="00BC3136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9551E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Standard </w:t>
            </w:r>
            <w:r w:rsidR="004248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Fee </w:t>
            </w:r>
          </w:p>
          <w:p w14:paraId="2D16A631" w14:textId="672F0CA8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BC313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250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  <w:p w14:paraId="66CD4E24" w14:textId="77777777" w:rsidR="00BC3136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768B23B" w14:textId="4F9846A9" w:rsidR="00BC3136" w:rsidRDefault="00BC3136" w:rsidP="00BC313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9551E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Student </w:t>
            </w:r>
            <w:r w:rsidRPr="009551ED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half-price</w:t>
            </w:r>
          </w:p>
          <w:p w14:paraId="768A4B63" w14:textId="35FA1CDF" w:rsidR="00BC3136" w:rsidRDefault="00BC3136" w:rsidP="00BC313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$125.00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  <w:p w14:paraId="3EA31AD5" w14:textId="6053F1AF" w:rsidR="00BC3136" w:rsidRPr="00B30B7A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invoice number as a reference when making your EFT payment so we are able to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72E32F6E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000000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7A73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284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C832" w14:textId="77777777" w:rsidR="007A736A" w:rsidRDefault="007A736A" w:rsidP="00F658B2">
      <w:r>
        <w:separator/>
      </w:r>
    </w:p>
  </w:endnote>
  <w:endnote w:type="continuationSeparator" w:id="0">
    <w:p w14:paraId="39C29DF8" w14:textId="77777777" w:rsidR="007A736A" w:rsidRDefault="007A736A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9AE9" w14:textId="77777777" w:rsidR="007A736A" w:rsidRDefault="007A736A" w:rsidP="00F658B2">
      <w:r>
        <w:separator/>
      </w:r>
    </w:p>
  </w:footnote>
  <w:footnote w:type="continuationSeparator" w:id="0">
    <w:p w14:paraId="661F64B8" w14:textId="77777777" w:rsidR="007A736A" w:rsidRDefault="007A736A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1414536318" name="Picture 1414536318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296034075" name="Picture 1296034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2B9B"/>
    <w:multiLevelType w:val="hybridMultilevel"/>
    <w:tmpl w:val="A06E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2952">
    <w:abstractNumId w:val="2"/>
  </w:num>
  <w:num w:numId="2" w16cid:durableId="829055103">
    <w:abstractNumId w:val="0"/>
  </w:num>
  <w:num w:numId="3" w16cid:durableId="526531504">
    <w:abstractNumId w:val="1"/>
  </w:num>
  <w:num w:numId="4" w16cid:durableId="2125879798">
    <w:abstractNumId w:val="3"/>
  </w:num>
  <w:num w:numId="5" w16cid:durableId="1447580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10A73"/>
    <w:rsid w:val="00035D51"/>
    <w:rsid w:val="00050B0A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A796F"/>
    <w:rsid w:val="001B62AA"/>
    <w:rsid w:val="001F1545"/>
    <w:rsid w:val="00214C3B"/>
    <w:rsid w:val="00215A8C"/>
    <w:rsid w:val="00217734"/>
    <w:rsid w:val="00217801"/>
    <w:rsid w:val="002220A8"/>
    <w:rsid w:val="00224B1F"/>
    <w:rsid w:val="002332A2"/>
    <w:rsid w:val="002376C3"/>
    <w:rsid w:val="0024635D"/>
    <w:rsid w:val="0025203F"/>
    <w:rsid w:val="00274776"/>
    <w:rsid w:val="002A734E"/>
    <w:rsid w:val="002F7272"/>
    <w:rsid w:val="003104E4"/>
    <w:rsid w:val="00311F70"/>
    <w:rsid w:val="00312B12"/>
    <w:rsid w:val="0032184A"/>
    <w:rsid w:val="00342C6A"/>
    <w:rsid w:val="00371975"/>
    <w:rsid w:val="00383AF2"/>
    <w:rsid w:val="00397FE3"/>
    <w:rsid w:val="003A28FC"/>
    <w:rsid w:val="003B3E1A"/>
    <w:rsid w:val="003C04C1"/>
    <w:rsid w:val="003C5E26"/>
    <w:rsid w:val="003E2D32"/>
    <w:rsid w:val="003E67F6"/>
    <w:rsid w:val="00404F58"/>
    <w:rsid w:val="004062FB"/>
    <w:rsid w:val="00416EAB"/>
    <w:rsid w:val="00424895"/>
    <w:rsid w:val="00426F5A"/>
    <w:rsid w:val="004271FC"/>
    <w:rsid w:val="00453A99"/>
    <w:rsid w:val="0047264B"/>
    <w:rsid w:val="00476069"/>
    <w:rsid w:val="00492F2C"/>
    <w:rsid w:val="004A07EC"/>
    <w:rsid w:val="004A6935"/>
    <w:rsid w:val="004D0ABD"/>
    <w:rsid w:val="004E1345"/>
    <w:rsid w:val="004E763C"/>
    <w:rsid w:val="00500DAC"/>
    <w:rsid w:val="00536433"/>
    <w:rsid w:val="00537CF0"/>
    <w:rsid w:val="005426B3"/>
    <w:rsid w:val="00553C12"/>
    <w:rsid w:val="00593E09"/>
    <w:rsid w:val="005D2F9F"/>
    <w:rsid w:val="005D398B"/>
    <w:rsid w:val="005F7469"/>
    <w:rsid w:val="006133ED"/>
    <w:rsid w:val="00615633"/>
    <w:rsid w:val="00631D0A"/>
    <w:rsid w:val="006532FE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1B4F"/>
    <w:rsid w:val="00732E30"/>
    <w:rsid w:val="00735E62"/>
    <w:rsid w:val="00740CBF"/>
    <w:rsid w:val="007418D9"/>
    <w:rsid w:val="00747037"/>
    <w:rsid w:val="007526EF"/>
    <w:rsid w:val="0075321A"/>
    <w:rsid w:val="00794D4A"/>
    <w:rsid w:val="007A38F0"/>
    <w:rsid w:val="007A736A"/>
    <w:rsid w:val="007C018B"/>
    <w:rsid w:val="007E1E62"/>
    <w:rsid w:val="007F29A6"/>
    <w:rsid w:val="00800086"/>
    <w:rsid w:val="0081451B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246D5"/>
    <w:rsid w:val="00944D79"/>
    <w:rsid w:val="009551ED"/>
    <w:rsid w:val="00967CED"/>
    <w:rsid w:val="00967F76"/>
    <w:rsid w:val="00970577"/>
    <w:rsid w:val="009837A5"/>
    <w:rsid w:val="009A267C"/>
    <w:rsid w:val="009B21AE"/>
    <w:rsid w:val="009E13BC"/>
    <w:rsid w:val="009F3882"/>
    <w:rsid w:val="00A0361D"/>
    <w:rsid w:val="00A21555"/>
    <w:rsid w:val="00A35825"/>
    <w:rsid w:val="00A438A5"/>
    <w:rsid w:val="00A545A8"/>
    <w:rsid w:val="00A60AB3"/>
    <w:rsid w:val="00AA6FCA"/>
    <w:rsid w:val="00AA7120"/>
    <w:rsid w:val="00AB6173"/>
    <w:rsid w:val="00AC1C8A"/>
    <w:rsid w:val="00AC6DE1"/>
    <w:rsid w:val="00AE6738"/>
    <w:rsid w:val="00B00C9D"/>
    <w:rsid w:val="00B30714"/>
    <w:rsid w:val="00B30B7A"/>
    <w:rsid w:val="00B37917"/>
    <w:rsid w:val="00B40119"/>
    <w:rsid w:val="00B605F3"/>
    <w:rsid w:val="00B76521"/>
    <w:rsid w:val="00BC3136"/>
    <w:rsid w:val="00BD2194"/>
    <w:rsid w:val="00BE0936"/>
    <w:rsid w:val="00BE5400"/>
    <w:rsid w:val="00BF4E0D"/>
    <w:rsid w:val="00C40000"/>
    <w:rsid w:val="00C6093F"/>
    <w:rsid w:val="00C917BF"/>
    <w:rsid w:val="00CA007D"/>
    <w:rsid w:val="00CA6AC7"/>
    <w:rsid w:val="00CC1921"/>
    <w:rsid w:val="00CD02D6"/>
    <w:rsid w:val="00CD04B0"/>
    <w:rsid w:val="00CD3933"/>
    <w:rsid w:val="00D826F9"/>
    <w:rsid w:val="00D86EDE"/>
    <w:rsid w:val="00DA39A5"/>
    <w:rsid w:val="00DA629A"/>
    <w:rsid w:val="00DB048D"/>
    <w:rsid w:val="00DC2E0C"/>
    <w:rsid w:val="00DD2B9A"/>
    <w:rsid w:val="00DF4369"/>
    <w:rsid w:val="00E10E80"/>
    <w:rsid w:val="00E368D6"/>
    <w:rsid w:val="00E55F85"/>
    <w:rsid w:val="00E618C0"/>
    <w:rsid w:val="00E667E5"/>
    <w:rsid w:val="00E7555D"/>
    <w:rsid w:val="00E75F13"/>
    <w:rsid w:val="00E8328E"/>
    <w:rsid w:val="00E920CD"/>
    <w:rsid w:val="00E92A07"/>
    <w:rsid w:val="00EB7C6D"/>
    <w:rsid w:val="00EF7F61"/>
    <w:rsid w:val="00F2305E"/>
    <w:rsid w:val="00F3022A"/>
    <w:rsid w:val="00F31AE3"/>
    <w:rsid w:val="00F33A3E"/>
    <w:rsid w:val="00F50B9B"/>
    <w:rsid w:val="00F658B2"/>
    <w:rsid w:val="00F7687C"/>
    <w:rsid w:val="00F76B2A"/>
    <w:rsid w:val="00FA7F69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Amy Allred</cp:lastModifiedBy>
  <cp:revision>9</cp:revision>
  <cp:lastPrinted>2021-10-08T04:14:00Z</cp:lastPrinted>
  <dcterms:created xsi:type="dcterms:W3CDTF">2024-01-17T08:21:00Z</dcterms:created>
  <dcterms:modified xsi:type="dcterms:W3CDTF">2024-02-06T10:29:00Z</dcterms:modified>
</cp:coreProperties>
</file>